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78" w:rsidRPr="00711A87" w:rsidRDefault="00221078" w:rsidP="000B07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221078" w:rsidRDefault="00221078" w:rsidP="000B0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21078" w:rsidRDefault="00221078" w:rsidP="000B0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221078" w:rsidRDefault="00221078" w:rsidP="000B0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Pr="000B07AE" w:rsidRDefault="00F74B74" w:rsidP="000B07AE">
      <w:pPr>
        <w:spacing w:after="0" w:line="228" w:lineRule="auto"/>
        <w:ind w:left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6C2" w:rsidRPr="000B07AE" w:rsidRDefault="002D36C2" w:rsidP="0049470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E0204"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Pr="000B07AE" w:rsidRDefault="00F74B74" w:rsidP="0049470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</w:t>
      </w:r>
      <w:bookmarkStart w:id="0" w:name="_GoBack"/>
      <w:bookmarkEnd w:id="0"/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 проведения собрания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Pr="000B07AE" w:rsidRDefault="00F74B74" w:rsidP="0049470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Pr="000B07AE" w:rsidRDefault="00F74B74" w:rsidP="0049470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0B07AE" w:rsidRPr="000B07AE" w:rsidRDefault="000B07AE" w:rsidP="00494702">
      <w:pPr>
        <w:spacing w:after="120" w:line="22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221078" w:rsidRPr="000B07AE" w:rsidRDefault="00221078" w:rsidP="00494702">
      <w:pPr>
        <w:pStyle w:val="a4"/>
        <w:spacing w:before="0" w:beforeAutospacing="0" w:after="0" w:afterAutospacing="0" w:line="228" w:lineRule="auto"/>
        <w:ind w:right="-142"/>
        <w:jc w:val="both"/>
      </w:pPr>
      <w:r w:rsidRPr="000B07AE">
        <w:rPr>
          <w:rStyle w:val="a9"/>
        </w:rPr>
        <w:t>Члены Президиума Партнерства в составе 8 человек, в том числе 5 человек, по доверенности.</w:t>
      </w:r>
    </w:p>
    <w:p w:rsidR="00F74B74" w:rsidRPr="000B07AE" w:rsidRDefault="00F74B74" w:rsidP="00494702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Pr="000B07AE" w:rsidRDefault="00F74B74" w:rsidP="00494702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07AE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 w:rsidRPr="000B07AE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Pr="000B07AE" w:rsidRDefault="00F74B74" w:rsidP="00494702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Pr="000B07AE" w:rsidRDefault="00F74B74" w:rsidP="00494702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5B001C" w:rsidRPr="000B07AE" w:rsidRDefault="005B001C" w:rsidP="009718F5">
      <w:pPr>
        <w:numPr>
          <w:ilvl w:val="0"/>
          <w:numId w:val="1"/>
        </w:numPr>
        <w:tabs>
          <w:tab w:val="clear" w:pos="644"/>
          <w:tab w:val="num" w:pos="786"/>
        </w:tabs>
        <w:spacing w:after="120" w:line="228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33114" w:rsidRPr="000B07AE" w:rsidRDefault="00633114" w:rsidP="00494702">
      <w:pPr>
        <w:numPr>
          <w:ilvl w:val="0"/>
          <w:numId w:val="1"/>
        </w:numPr>
        <w:tabs>
          <w:tab w:val="clear" w:pos="644"/>
          <w:tab w:val="num" w:pos="786"/>
        </w:tabs>
        <w:spacing w:after="80" w:line="228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 w:rsidR="009718F5" w:rsidRPr="000B07AE">
        <w:rPr>
          <w:rFonts w:ascii="Times New Roman" w:eastAsia="Times New Roman" w:hAnsi="Times New Roman"/>
          <w:sz w:val="24"/>
          <w:szCs w:val="24"/>
          <w:lang w:eastAsia="ru-RU"/>
        </w:rPr>
        <w:t>меры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18F5"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дисциплинарного воздействия в виде приостановления права осуществления оценочной деятельности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(Протокол №</w:t>
      </w:r>
      <w:r w:rsidR="00217B01" w:rsidRPr="000B07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 г.).</w:t>
      </w:r>
    </w:p>
    <w:p w:rsidR="00CF55B0" w:rsidRPr="000B07AE" w:rsidRDefault="00CF55B0" w:rsidP="00494702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Pr="000B07AE" w:rsidRDefault="00CF55B0" w:rsidP="00494702">
      <w:pPr>
        <w:spacing w:after="12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0B07AE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0DA4" w:rsidRPr="000B07AE" w:rsidRDefault="00BD0DA4" w:rsidP="00494702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B07A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403D5" w:rsidRPr="000B07AE" w:rsidRDefault="007403D5" w:rsidP="00494702">
      <w:pPr>
        <w:pStyle w:val="a3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179A" w:rsidRPr="000B07AE" w:rsidRDefault="0005179A" w:rsidP="00494702">
      <w:pPr>
        <w:spacing w:after="120" w:line="228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в виде приостановления права осуществления оценочной деятельности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сроком на</w:t>
      </w:r>
      <w:proofErr w:type="gramEnd"/>
      <w:r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60 (шестьдесят) календарных дней, </w:t>
      </w:r>
      <w:proofErr w:type="gramStart"/>
      <w:r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принятую</w:t>
      </w:r>
      <w:proofErr w:type="gramEnd"/>
      <w:r w:rsidRPr="000B07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решением Дисциплинарного комитета НП СРО «ДСО» (Протокол №1/17 от 10.01.2017 г.) в отношении следующих лиц:</w:t>
      </w:r>
    </w:p>
    <w:p w:rsidR="00FB12A2" w:rsidRPr="000B07AE" w:rsidRDefault="00FB12A2" w:rsidP="00494702">
      <w:pPr>
        <w:pStyle w:val="a4"/>
        <w:numPr>
          <w:ilvl w:val="0"/>
          <w:numId w:val="39"/>
        </w:numPr>
        <w:spacing w:before="0" w:beforeAutospacing="0" w:line="228" w:lineRule="auto"/>
        <w:ind w:left="425" w:hanging="357"/>
        <w:jc w:val="both"/>
      </w:pPr>
      <w:r w:rsidRPr="000B07AE">
        <w:t>Готвянская Светлана Олеговна, номер в реестре 0440,</w:t>
      </w:r>
    </w:p>
    <w:p w:rsidR="00FB12A2" w:rsidRPr="000B07AE" w:rsidRDefault="00FB12A2" w:rsidP="00494702">
      <w:pPr>
        <w:pStyle w:val="a4"/>
        <w:numPr>
          <w:ilvl w:val="0"/>
          <w:numId w:val="39"/>
        </w:numPr>
        <w:spacing w:before="0" w:beforeAutospacing="0" w:line="228" w:lineRule="auto"/>
        <w:ind w:left="425" w:hanging="357"/>
        <w:jc w:val="both"/>
      </w:pPr>
      <w:r w:rsidRPr="000B07AE">
        <w:t>Морина Елена Викторовна, номер в реестре 0447,</w:t>
      </w:r>
    </w:p>
    <w:p w:rsidR="00FB12A2" w:rsidRPr="000B07AE" w:rsidRDefault="00FB12A2" w:rsidP="00494702">
      <w:pPr>
        <w:pStyle w:val="a4"/>
        <w:numPr>
          <w:ilvl w:val="0"/>
          <w:numId w:val="39"/>
        </w:numPr>
        <w:spacing w:before="0" w:beforeAutospacing="0" w:line="228" w:lineRule="auto"/>
        <w:ind w:left="425" w:hanging="357"/>
        <w:jc w:val="both"/>
      </w:pPr>
      <w:r w:rsidRPr="000B07AE">
        <w:t>Сальгириев Аслан Меркебекович, номер в реестре 0341,</w:t>
      </w:r>
    </w:p>
    <w:p w:rsidR="00FB12A2" w:rsidRPr="000B07AE" w:rsidRDefault="00FB12A2" w:rsidP="00494702">
      <w:pPr>
        <w:pStyle w:val="a4"/>
        <w:numPr>
          <w:ilvl w:val="0"/>
          <w:numId w:val="39"/>
        </w:numPr>
        <w:spacing w:before="0" w:beforeAutospacing="0" w:after="240" w:afterAutospacing="0" w:line="228" w:lineRule="auto"/>
        <w:ind w:left="425" w:hanging="357"/>
        <w:jc w:val="both"/>
      </w:pPr>
      <w:r w:rsidRPr="000B07AE">
        <w:t>Тимофеева Дария Павловна, номер в реестре 0385.</w:t>
      </w:r>
    </w:p>
    <w:p w:rsidR="007403D5" w:rsidRPr="000B07AE" w:rsidRDefault="007403D5" w:rsidP="00494702">
      <w:pPr>
        <w:pStyle w:val="a3"/>
        <w:spacing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 w:rsidRPr="000B0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94702" w:rsidRPr="000B07AE" w:rsidRDefault="00494702" w:rsidP="00494702">
      <w:pPr>
        <w:pStyle w:val="a3"/>
        <w:spacing w:after="80" w:line="228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7AE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10 января 2017 г.</w:t>
      </w:r>
    </w:p>
    <w:p w:rsidR="00494702" w:rsidRPr="000B07AE" w:rsidRDefault="00494702" w:rsidP="000B07AE">
      <w:pPr>
        <w:pStyle w:val="a3"/>
        <w:spacing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682"/>
        <w:gridCol w:w="2233"/>
      </w:tblGrid>
      <w:tr w:rsidR="00F74B74" w:rsidRPr="000B07AE" w:rsidTr="000B07AE">
        <w:trPr>
          <w:trHeight w:val="251"/>
        </w:trPr>
        <w:tc>
          <w:tcPr>
            <w:tcW w:w="2762" w:type="dxa"/>
          </w:tcPr>
          <w:p w:rsidR="00F74B74" w:rsidRPr="000B07AE" w:rsidRDefault="00F74B74" w:rsidP="000B07AE">
            <w:pPr>
              <w:tabs>
                <w:tab w:val="left" w:pos="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7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Председатель собрания:</w:t>
            </w:r>
          </w:p>
        </w:tc>
        <w:tc>
          <w:tcPr>
            <w:tcW w:w="4682" w:type="dxa"/>
          </w:tcPr>
          <w:p w:rsidR="00F74B74" w:rsidRPr="000B07AE" w:rsidRDefault="00F74B74" w:rsidP="003B4C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74B74" w:rsidRPr="000B07AE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7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Ворончихин Д.В.</w:t>
            </w:r>
          </w:p>
          <w:p w:rsidR="00F74B74" w:rsidRPr="000B07AE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B74" w:rsidRPr="000B07AE" w:rsidTr="000B07AE">
        <w:tc>
          <w:tcPr>
            <w:tcW w:w="2762" w:type="dxa"/>
            <w:hideMark/>
          </w:tcPr>
          <w:p w:rsidR="00F74B74" w:rsidRPr="000B07AE" w:rsidRDefault="00F74B74" w:rsidP="000B07AE">
            <w:pPr>
              <w:tabs>
                <w:tab w:val="left" w:pos="0"/>
                <w:tab w:val="left" w:pos="24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7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Секретарь собрания:</w:t>
            </w:r>
          </w:p>
        </w:tc>
        <w:tc>
          <w:tcPr>
            <w:tcW w:w="4682" w:type="dxa"/>
          </w:tcPr>
          <w:p w:rsidR="00F74B74" w:rsidRPr="000B07AE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74B74" w:rsidRPr="000B07AE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7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Шевцова И.А.</w:t>
            </w:r>
          </w:p>
        </w:tc>
      </w:tr>
    </w:tbl>
    <w:p w:rsidR="00D51C07" w:rsidRPr="000B07AE" w:rsidRDefault="00D51C07" w:rsidP="00B81604">
      <w:pPr>
        <w:spacing w:after="120" w:line="240" w:lineRule="auto"/>
        <w:rPr>
          <w:sz w:val="24"/>
          <w:szCs w:val="24"/>
        </w:rPr>
      </w:pPr>
    </w:p>
    <w:sectPr w:rsidR="00D51C07" w:rsidRPr="000B07AE" w:rsidSect="000B07AE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8B" w:rsidRDefault="00F42D8B" w:rsidP="007C7D5C">
      <w:pPr>
        <w:spacing w:after="0" w:line="240" w:lineRule="auto"/>
      </w:pPr>
      <w:r>
        <w:separator/>
      </w:r>
    </w:p>
  </w:endnote>
  <w:endnote w:type="continuationSeparator" w:id="0">
    <w:p w:rsidR="00F42D8B" w:rsidRDefault="00F42D8B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36337107"/>
      <w:docPartObj>
        <w:docPartGallery w:val="Page Numbers (Bottom of Page)"/>
        <w:docPartUnique/>
      </w:docPartObj>
    </w:sdtPr>
    <w:sdtEndPr/>
    <w:sdtContent>
      <w:p w:rsidR="00F42D8B" w:rsidRPr="0014344E" w:rsidRDefault="00F42D8B">
        <w:pPr>
          <w:pStyle w:val="a7"/>
          <w:jc w:val="right"/>
          <w:rPr>
            <w:sz w:val="20"/>
            <w:szCs w:val="20"/>
          </w:rPr>
        </w:pPr>
        <w:r w:rsidRPr="0014344E">
          <w:rPr>
            <w:sz w:val="20"/>
            <w:szCs w:val="20"/>
          </w:rPr>
          <w:fldChar w:fldCharType="begin"/>
        </w:r>
        <w:r w:rsidRPr="0014344E">
          <w:rPr>
            <w:sz w:val="20"/>
            <w:szCs w:val="20"/>
          </w:rPr>
          <w:instrText>PAGE   \* MERGEFORMAT</w:instrText>
        </w:r>
        <w:r w:rsidRPr="0014344E">
          <w:rPr>
            <w:sz w:val="20"/>
            <w:szCs w:val="20"/>
          </w:rPr>
          <w:fldChar w:fldCharType="separate"/>
        </w:r>
        <w:r w:rsidR="000B07AE">
          <w:rPr>
            <w:noProof/>
            <w:sz w:val="20"/>
            <w:szCs w:val="20"/>
          </w:rPr>
          <w:t>1</w:t>
        </w:r>
        <w:r w:rsidRPr="0014344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8B" w:rsidRDefault="00F42D8B" w:rsidP="007C7D5C">
      <w:pPr>
        <w:spacing w:after="0" w:line="240" w:lineRule="auto"/>
      </w:pPr>
      <w:r>
        <w:separator/>
      </w:r>
    </w:p>
  </w:footnote>
  <w:footnote w:type="continuationSeparator" w:id="0">
    <w:p w:rsidR="00F42D8B" w:rsidRDefault="00F42D8B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0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23"/>
  </w:num>
  <w:num w:numId="19">
    <w:abstractNumId w:val="36"/>
  </w:num>
  <w:num w:numId="20">
    <w:abstractNumId w:val="11"/>
  </w:num>
  <w:num w:numId="21">
    <w:abstractNumId w:val="4"/>
  </w:num>
  <w:num w:numId="22">
    <w:abstractNumId w:val="37"/>
  </w:num>
  <w:num w:numId="23">
    <w:abstractNumId w:val="32"/>
  </w:num>
  <w:num w:numId="24">
    <w:abstractNumId w:val="1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7"/>
  </w:num>
  <w:num w:numId="31">
    <w:abstractNumId w:val="8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17649"/>
    <w:rsid w:val="00023DC5"/>
    <w:rsid w:val="000344B0"/>
    <w:rsid w:val="00043C74"/>
    <w:rsid w:val="00044DDD"/>
    <w:rsid w:val="0005179A"/>
    <w:rsid w:val="000525C6"/>
    <w:rsid w:val="00062FE1"/>
    <w:rsid w:val="00070FAA"/>
    <w:rsid w:val="00073E21"/>
    <w:rsid w:val="000B07AE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4344E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D098B"/>
    <w:rsid w:val="001D15D0"/>
    <w:rsid w:val="001D2712"/>
    <w:rsid w:val="001D3997"/>
    <w:rsid w:val="001D738F"/>
    <w:rsid w:val="001F4402"/>
    <w:rsid w:val="001F6BBF"/>
    <w:rsid w:val="00217B01"/>
    <w:rsid w:val="00221078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36C2"/>
    <w:rsid w:val="002D59E4"/>
    <w:rsid w:val="002E7747"/>
    <w:rsid w:val="00303774"/>
    <w:rsid w:val="00313972"/>
    <w:rsid w:val="00320FD5"/>
    <w:rsid w:val="00326781"/>
    <w:rsid w:val="00331D4C"/>
    <w:rsid w:val="003354E0"/>
    <w:rsid w:val="00341163"/>
    <w:rsid w:val="00342E03"/>
    <w:rsid w:val="00344974"/>
    <w:rsid w:val="003749A7"/>
    <w:rsid w:val="0038769D"/>
    <w:rsid w:val="003A750E"/>
    <w:rsid w:val="003B4CEA"/>
    <w:rsid w:val="003B79E7"/>
    <w:rsid w:val="003D1B54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4DA9"/>
    <w:rsid w:val="00494702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C44BD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96489"/>
    <w:rsid w:val="007B3445"/>
    <w:rsid w:val="007C7D5C"/>
    <w:rsid w:val="007D4B5D"/>
    <w:rsid w:val="007F36FA"/>
    <w:rsid w:val="00804520"/>
    <w:rsid w:val="00825B44"/>
    <w:rsid w:val="00843319"/>
    <w:rsid w:val="0084617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0414"/>
    <w:rsid w:val="008E4642"/>
    <w:rsid w:val="008E5170"/>
    <w:rsid w:val="008F6344"/>
    <w:rsid w:val="008F7B5C"/>
    <w:rsid w:val="00914C97"/>
    <w:rsid w:val="00915733"/>
    <w:rsid w:val="00920B03"/>
    <w:rsid w:val="00921928"/>
    <w:rsid w:val="00927F4E"/>
    <w:rsid w:val="00930885"/>
    <w:rsid w:val="009415EE"/>
    <w:rsid w:val="00943A6D"/>
    <w:rsid w:val="0094422C"/>
    <w:rsid w:val="00964E82"/>
    <w:rsid w:val="009718F5"/>
    <w:rsid w:val="00997C34"/>
    <w:rsid w:val="009A3ED7"/>
    <w:rsid w:val="009B29AA"/>
    <w:rsid w:val="009B41DD"/>
    <w:rsid w:val="009B70BF"/>
    <w:rsid w:val="009B7AA8"/>
    <w:rsid w:val="009C1174"/>
    <w:rsid w:val="009C29E6"/>
    <w:rsid w:val="009C2CEA"/>
    <w:rsid w:val="009D79D6"/>
    <w:rsid w:val="00A54EB2"/>
    <w:rsid w:val="00A60A42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81604"/>
    <w:rsid w:val="00BA161B"/>
    <w:rsid w:val="00BA27A6"/>
    <w:rsid w:val="00BD0DA4"/>
    <w:rsid w:val="00BD22F5"/>
    <w:rsid w:val="00BD3DC9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47D1D"/>
    <w:rsid w:val="00E61F24"/>
    <w:rsid w:val="00E627BC"/>
    <w:rsid w:val="00E753F6"/>
    <w:rsid w:val="00E86A99"/>
    <w:rsid w:val="00E960DB"/>
    <w:rsid w:val="00EA06B5"/>
    <w:rsid w:val="00EB1AED"/>
    <w:rsid w:val="00EC0DBD"/>
    <w:rsid w:val="00EC1930"/>
    <w:rsid w:val="00EC273F"/>
    <w:rsid w:val="00ED4F54"/>
    <w:rsid w:val="00EF632E"/>
    <w:rsid w:val="00EF763B"/>
    <w:rsid w:val="00F0361C"/>
    <w:rsid w:val="00F11FEC"/>
    <w:rsid w:val="00F20368"/>
    <w:rsid w:val="00F3011C"/>
    <w:rsid w:val="00F42D8B"/>
    <w:rsid w:val="00F50382"/>
    <w:rsid w:val="00F53636"/>
    <w:rsid w:val="00F638BF"/>
    <w:rsid w:val="00F74B74"/>
    <w:rsid w:val="00F86BE7"/>
    <w:rsid w:val="00F872E0"/>
    <w:rsid w:val="00F9312D"/>
    <w:rsid w:val="00F972C8"/>
    <w:rsid w:val="00F979B6"/>
    <w:rsid w:val="00FB12A2"/>
    <w:rsid w:val="00FB19E9"/>
    <w:rsid w:val="00FC775A"/>
    <w:rsid w:val="00FD08D1"/>
    <w:rsid w:val="00FE61DF"/>
    <w:rsid w:val="00FF1C42"/>
    <w:rsid w:val="00FF24F8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3671-6A61-4ADE-9FB9-9D0CFA79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2017-01-11T11:28:00Z</cp:lastPrinted>
  <dcterms:created xsi:type="dcterms:W3CDTF">2016-12-08T08:05:00Z</dcterms:created>
  <dcterms:modified xsi:type="dcterms:W3CDTF">2017-01-16T10:12:00Z</dcterms:modified>
</cp:coreProperties>
</file>